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6873" w14:textId="0E6E6192" w:rsidR="002F3AD5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 xml:space="preserve">Ogłoszenie o zamiarze udzielenia zamówienia z załącznikami </w:t>
      </w:r>
      <w:r w:rsidR="00877A54">
        <w:rPr>
          <w:b/>
          <w:bCs/>
          <w:i/>
          <w:iCs/>
        </w:rPr>
        <w:t>Remont Przedszkola Samorządowego w Pszczewie</w:t>
      </w:r>
      <w:r w:rsidR="004F2A5F">
        <w:t xml:space="preserve"> </w:t>
      </w:r>
    </w:p>
    <w:p w14:paraId="74D24887" w14:textId="77777777" w:rsidR="002F3AD5" w:rsidRPr="007166A8" w:rsidRDefault="002F3AD5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729BE699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Ogłoszenie o zamiarze udzielenia zamówienia</w:t>
      </w:r>
    </w:p>
    <w:p w14:paraId="61EA60F5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dla postępowania prowadzonego z wyłączeniem przepisów ustawy – Prawo zamówień publicznych</w:t>
      </w:r>
    </w:p>
    <w:p w14:paraId="77968E10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o wartości </w:t>
      </w: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do 130 000 PLN 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p.n.:</w:t>
      </w:r>
    </w:p>
    <w:p w14:paraId="65D4EDB4" w14:textId="77777777" w:rsid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3C51D018" w14:textId="77777777" w:rsidR="004D3FA2" w:rsidRPr="007166A8" w:rsidRDefault="004D3FA2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651AFA7C" w14:textId="23B6F490" w:rsidR="007166A8" w:rsidRDefault="004F2A5F" w:rsidP="004D3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</w:pPr>
      <w:r w:rsidRPr="004D3F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„</w:t>
      </w:r>
      <w:r w:rsidR="00877A5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Remont Przedszkola Samorządowego w Pszczewie</w:t>
      </w:r>
      <w:r w:rsidRPr="004D3F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”</w:t>
      </w:r>
    </w:p>
    <w:p w14:paraId="050EF914" w14:textId="77777777" w:rsidR="004D3FA2" w:rsidRPr="004D3FA2" w:rsidRDefault="004D3FA2" w:rsidP="004D3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</w:pPr>
    </w:p>
    <w:p w14:paraId="57084994" w14:textId="77777777" w:rsidR="007166A8" w:rsidRPr="007166A8" w:rsidRDefault="007166A8" w:rsidP="00716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Nazwa (firma) oraz adres Zamawiającego.</w:t>
      </w:r>
    </w:p>
    <w:p w14:paraId="73FB8722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Gmina Pszczew</w:t>
      </w:r>
    </w:p>
    <w:p w14:paraId="137C116D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Ul. Rynek 13</w:t>
      </w:r>
    </w:p>
    <w:p w14:paraId="19B52FA2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66-330 Pszczew</w:t>
      </w:r>
    </w:p>
    <w:p w14:paraId="56F113B2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NIP: 595-00-07-798</w:t>
      </w:r>
    </w:p>
    <w:p w14:paraId="798D7631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REGON: 210966800</w:t>
      </w:r>
    </w:p>
    <w:p w14:paraId="42FC3089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Strona internetowa: </w:t>
      </w:r>
      <w:hyperlink r:id="rId5" w:history="1">
        <w:r w:rsidRPr="007166A8">
          <w:rPr>
            <w:rFonts w:ascii="Times New Roman" w:eastAsia="Times New Roman" w:hAnsi="Times New Roman" w:cs="Times New Roman"/>
            <w:color w:val="426FAD"/>
            <w:u w:val="single"/>
            <w:lang w:eastAsia="pl-PL"/>
          </w:rPr>
          <w:t>www.bip.pszczew.pl</w:t>
        </w:r>
      </w:hyperlink>
    </w:p>
    <w:p w14:paraId="5FDEBFA0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7F6A3E61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   Realizator prowadzący sprawę, osoby upoważnione do kontaktu:</w:t>
      </w:r>
    </w:p>
    <w:p w14:paraId="29E8069A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4552030F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Janusz Leśny – inspektor ds. budownictwa i zamówień publicznych, e-mail </w:t>
      </w:r>
      <w:hyperlink r:id="rId6" w:history="1">
        <w:r w:rsidRPr="007166A8">
          <w:rPr>
            <w:rFonts w:ascii="Times New Roman" w:eastAsia="Times New Roman" w:hAnsi="Times New Roman" w:cs="Times New Roman"/>
            <w:color w:val="426FAD"/>
            <w:u w:val="single"/>
            <w:lang w:eastAsia="pl-PL"/>
          </w:rPr>
          <w:t>budownictwo@pszczew.pl</w:t>
        </w:r>
      </w:hyperlink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 tel. 95 749 23 18,   osoba uprawniona do kontaktowania się z Wykonawcami, udzielania wyjaśnień, w szczególności w sprawach formalnych związanych z udzieleniem zamówienia</w:t>
      </w:r>
    </w:p>
    <w:p w14:paraId="764C2A5E" w14:textId="77777777" w:rsidR="007166A8" w:rsidRPr="007166A8" w:rsidRDefault="007166A8" w:rsidP="007166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Podstawa prawna.</w:t>
      </w:r>
    </w:p>
    <w:p w14:paraId="630242C5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Przedmiotowe postępowanie jest prowadzone z wyłączeniem przepisów ustawy – Prawo zamówień publicznych, na podstawie przepisu art. 2 ust. 1 pkt 1) ustawy – Prawo zamówień publicznych – dotyczy zamówienia, którego wartość nie przekracza kwoty </w:t>
      </w: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130 000 zł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14:paraId="68C86BB0" w14:textId="77777777" w:rsidR="007166A8" w:rsidRPr="007166A8" w:rsidRDefault="007166A8" w:rsidP="00716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Opis przedmiotu zamówienia</w:t>
      </w:r>
    </w:p>
    <w:p w14:paraId="25F99F61" w14:textId="77777777" w:rsidR="00A240EC" w:rsidRPr="00A240EC" w:rsidRDefault="00A240EC" w:rsidP="00A240EC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pl-PL"/>
        </w:rPr>
      </w:pPr>
      <w:r w:rsidRPr="00A240EC">
        <w:rPr>
          <w:rFonts w:ascii="Times New Roman" w:eastAsia="Times New Roman" w:hAnsi="Times New Roman" w:cs="Times New Roman"/>
          <w:color w:val="222222"/>
          <w:lang w:eastAsia="pl-PL"/>
        </w:rPr>
        <w:t>Zadania obejmuje wykonanie robót remontowych po awarii instalacji wodociągowej i zalaniu części pomieszczeń przedszkola (roboty podłogowe, tynkarskie, malarskie).</w:t>
      </w:r>
    </w:p>
    <w:p w14:paraId="6686C69E" w14:textId="77777777" w:rsidR="00A240EC" w:rsidRDefault="00A240EC" w:rsidP="00A240EC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pl-PL"/>
        </w:rPr>
      </w:pPr>
      <w:r w:rsidRPr="00A240EC">
        <w:rPr>
          <w:rFonts w:ascii="Times New Roman" w:eastAsia="Times New Roman" w:hAnsi="Times New Roman" w:cs="Times New Roman"/>
          <w:color w:val="222222"/>
          <w:lang w:eastAsia="pl-PL"/>
        </w:rPr>
        <w:t>Część pierwsza:  łazienka i sala na I-</w:t>
      </w:r>
      <w:proofErr w:type="spellStart"/>
      <w:r w:rsidRPr="00A240EC">
        <w:rPr>
          <w:rFonts w:ascii="Times New Roman" w:eastAsia="Times New Roman" w:hAnsi="Times New Roman" w:cs="Times New Roman"/>
          <w:color w:val="222222"/>
          <w:lang w:eastAsia="pl-PL"/>
        </w:rPr>
        <w:t>szym</w:t>
      </w:r>
      <w:proofErr w:type="spellEnd"/>
      <w:r w:rsidRPr="00A240EC">
        <w:rPr>
          <w:rFonts w:ascii="Times New Roman" w:eastAsia="Times New Roman" w:hAnsi="Times New Roman" w:cs="Times New Roman"/>
          <w:color w:val="222222"/>
          <w:lang w:eastAsia="pl-PL"/>
        </w:rPr>
        <w:t xml:space="preserve"> piętrze budynku.</w:t>
      </w:r>
    </w:p>
    <w:p w14:paraId="5F5D395B" w14:textId="5B7E856C" w:rsidR="004D3FA2" w:rsidRPr="00A240EC" w:rsidRDefault="00A240EC" w:rsidP="00A240EC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pl-PL"/>
        </w:rPr>
      </w:pPr>
      <w:r w:rsidRPr="00A240EC">
        <w:rPr>
          <w:rFonts w:ascii="Times New Roman" w:eastAsia="Times New Roman" w:hAnsi="Times New Roman" w:cs="Times New Roman"/>
          <w:color w:val="222222"/>
          <w:lang w:eastAsia="pl-PL"/>
        </w:rPr>
        <w:t>Część druga:  łazienka i sala na parterze budynku.</w:t>
      </w:r>
    </w:p>
    <w:p w14:paraId="1D64AC2F" w14:textId="4A07CF94" w:rsidR="007166A8" w:rsidRDefault="006677AE" w:rsidP="004D3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 xml:space="preserve">Szczegółowy opis przedmiotu zamówienia został określony </w:t>
      </w:r>
      <w:r w:rsidR="002F3AD5" w:rsidRPr="004D3FA2">
        <w:rPr>
          <w:rFonts w:ascii="Times New Roman" w:eastAsia="Times New Roman" w:hAnsi="Times New Roman" w:cs="Times New Roman"/>
          <w:lang w:eastAsia="pl-PL"/>
        </w:rPr>
        <w:t xml:space="preserve">w </w:t>
      </w:r>
      <w:r w:rsidR="00877A54">
        <w:rPr>
          <w:rFonts w:ascii="Times New Roman" w:eastAsia="Times New Roman" w:hAnsi="Times New Roman" w:cs="Times New Roman"/>
          <w:lang w:eastAsia="pl-PL"/>
        </w:rPr>
        <w:t>Przedmiarach robót</w:t>
      </w:r>
      <w:r w:rsidR="004D3FA2" w:rsidRPr="004D3FA2">
        <w:rPr>
          <w:rFonts w:ascii="Times New Roman" w:eastAsia="Times New Roman" w:hAnsi="Times New Roman" w:cs="Times New Roman"/>
          <w:lang w:eastAsia="pl-PL"/>
        </w:rPr>
        <w:t>,</w:t>
      </w:r>
      <w:r w:rsidR="002F3AD5" w:rsidRPr="004D3FA2">
        <w:rPr>
          <w:rFonts w:ascii="Times New Roman" w:eastAsia="Times New Roman" w:hAnsi="Times New Roman" w:cs="Times New Roman"/>
          <w:lang w:eastAsia="pl-PL"/>
        </w:rPr>
        <w:t xml:space="preserve"> stanowiących odpowiednio załączniki </w:t>
      </w:r>
      <w:r w:rsidR="00A240EC">
        <w:rPr>
          <w:rFonts w:ascii="Times New Roman" w:eastAsia="Times New Roman" w:hAnsi="Times New Roman" w:cs="Times New Roman"/>
          <w:lang w:eastAsia="pl-PL"/>
        </w:rPr>
        <w:t>5 i 6</w:t>
      </w:r>
      <w:r w:rsidR="002F3AD5" w:rsidRPr="004D3FA2">
        <w:rPr>
          <w:rFonts w:ascii="Times New Roman" w:eastAsia="Times New Roman" w:hAnsi="Times New Roman" w:cs="Times New Roman"/>
          <w:lang w:eastAsia="pl-PL"/>
        </w:rPr>
        <w:t xml:space="preserve"> niniejszego ogłoszenia o </w:t>
      </w:r>
      <w:r w:rsidR="004D3FA2" w:rsidRPr="004D3FA2">
        <w:rPr>
          <w:rFonts w:ascii="Times New Roman" w:eastAsia="Times New Roman" w:hAnsi="Times New Roman" w:cs="Times New Roman"/>
          <w:lang w:eastAsia="pl-PL"/>
        </w:rPr>
        <w:t xml:space="preserve">zamiarze </w:t>
      </w:r>
      <w:r w:rsidR="002F3AD5" w:rsidRPr="004D3FA2">
        <w:rPr>
          <w:rFonts w:ascii="Times New Roman" w:eastAsia="Times New Roman" w:hAnsi="Times New Roman" w:cs="Times New Roman"/>
          <w:lang w:eastAsia="pl-PL"/>
        </w:rPr>
        <w:t>udzieleni</w:t>
      </w:r>
      <w:r w:rsidR="004D3FA2" w:rsidRPr="004D3FA2">
        <w:rPr>
          <w:rFonts w:ascii="Times New Roman" w:eastAsia="Times New Roman" w:hAnsi="Times New Roman" w:cs="Times New Roman"/>
          <w:lang w:eastAsia="pl-PL"/>
        </w:rPr>
        <w:t>a</w:t>
      </w:r>
      <w:r w:rsidR="002F3AD5" w:rsidRPr="004D3FA2">
        <w:rPr>
          <w:rFonts w:ascii="Times New Roman" w:eastAsia="Times New Roman" w:hAnsi="Times New Roman" w:cs="Times New Roman"/>
          <w:lang w:eastAsia="pl-PL"/>
        </w:rPr>
        <w:t xml:space="preserve"> zamówienia.</w:t>
      </w:r>
    </w:p>
    <w:p w14:paraId="3D98FB27" w14:textId="53C9C0CA" w:rsidR="00A240EC" w:rsidRPr="004D3FA2" w:rsidRDefault="00A240EC" w:rsidP="004D3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nie wymaga przedłożenia wypełnionych przedmiarów robót jako kosztorysu ofertowego na etapie składania ofert.</w:t>
      </w:r>
    </w:p>
    <w:p w14:paraId="0F09FFED" w14:textId="22A1565A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0DABE045" w14:textId="14A99CBB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7166A8" w:rsidRPr="007166A8" w14:paraId="21B620FC" w14:textId="77777777" w:rsidTr="007166A8"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78140" w14:textId="77777777" w:rsidR="007166A8" w:rsidRPr="007166A8" w:rsidRDefault="007166A8" w:rsidP="007166A8">
            <w:pPr>
              <w:spacing w:after="0" w:line="240" w:lineRule="auto"/>
              <w:jc w:val="both"/>
              <w:divId w:val="1412775381"/>
              <w:rPr>
                <w:rFonts w:ascii="Times New Roman" w:eastAsia="Times New Roman" w:hAnsi="Times New Roman" w:cs="Times New Roman"/>
                <w:lang w:eastAsia="pl-PL"/>
              </w:rPr>
            </w:pPr>
            <w:r w:rsidRPr="007166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 </w:t>
            </w:r>
            <w:hyperlink r:id="rId7" w:history="1">
              <w:r w:rsidRPr="007166A8">
                <w:rPr>
                  <w:rFonts w:ascii="Times New Roman" w:eastAsia="Times New Roman" w:hAnsi="Times New Roman" w:cs="Times New Roman"/>
                  <w:b/>
                  <w:bCs/>
                  <w:color w:val="426FAD"/>
                  <w:lang w:eastAsia="pl-PL"/>
                </w:rPr>
                <w:t>www.bip.pszczew.pl</w:t>
              </w:r>
            </w:hyperlink>
            <w:r w:rsidRPr="007166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w zakładce zamówienia publiczne.</w:t>
            </w:r>
          </w:p>
        </w:tc>
      </w:tr>
    </w:tbl>
    <w:p w14:paraId="631C27E1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4A32D5C1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4.   Warunki realizacji zamówienia.</w:t>
      </w:r>
    </w:p>
    <w:p w14:paraId="1B3F1FFD" w14:textId="77777777" w:rsidR="007166A8" w:rsidRPr="004D3FA2" w:rsidRDefault="007166A8" w:rsidP="007166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Wymagany termin realizacji zamówienia:</w:t>
      </w:r>
    </w:p>
    <w:p w14:paraId="368CBE34" w14:textId="77777777" w:rsidR="00877A54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Zamawiający określa termin realizacji zamówienia</w:t>
      </w:r>
      <w:r w:rsidR="00877A54">
        <w:rPr>
          <w:rFonts w:ascii="Times New Roman" w:eastAsia="Times New Roman" w:hAnsi="Times New Roman" w:cs="Times New Roman"/>
          <w:lang w:eastAsia="pl-PL"/>
        </w:rPr>
        <w:t>:</w:t>
      </w:r>
    </w:p>
    <w:p w14:paraId="5FBADC57" w14:textId="3290BF91" w:rsidR="007166A8" w:rsidRDefault="00877A54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Dla pomieszczeń na I piętrze budynku: </w:t>
      </w:r>
      <w:r w:rsidRPr="00877A54">
        <w:rPr>
          <w:rFonts w:ascii="Times New Roman" w:eastAsia="Times New Roman" w:hAnsi="Times New Roman" w:cs="Times New Roman"/>
          <w:b/>
          <w:bCs/>
          <w:lang w:eastAsia="pl-PL"/>
        </w:rPr>
        <w:t>w terminie 30 dni</w:t>
      </w:r>
      <w:r w:rsidR="007166A8" w:rsidRPr="004D3FA2">
        <w:rPr>
          <w:rFonts w:ascii="Times New Roman" w:eastAsia="Times New Roman" w:hAnsi="Times New Roman" w:cs="Times New Roman"/>
          <w:lang w:eastAsia="pl-PL"/>
        </w:rPr>
        <w:t> </w:t>
      </w:r>
      <w:r w:rsidR="004134DE" w:rsidRPr="004D3FA2">
        <w:rPr>
          <w:rFonts w:ascii="Times New Roman" w:eastAsia="Times New Roman" w:hAnsi="Times New Roman" w:cs="Times New Roman"/>
          <w:b/>
          <w:bCs/>
          <w:lang w:eastAsia="pl-PL"/>
        </w:rPr>
        <w:t>od dnia</w:t>
      </w:r>
      <w:r w:rsidR="00F16F73" w:rsidRPr="004D3FA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D3FA2" w:rsidRPr="004D3FA2">
        <w:rPr>
          <w:rFonts w:ascii="Times New Roman" w:eastAsia="Times New Roman" w:hAnsi="Times New Roman" w:cs="Times New Roman"/>
          <w:b/>
          <w:bCs/>
          <w:lang w:eastAsia="pl-PL"/>
        </w:rPr>
        <w:t>podpisania umowy</w:t>
      </w:r>
      <w:r w:rsidR="00207928" w:rsidRPr="004D3FA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35725673" w14:textId="25BB30EB" w:rsidR="00877A54" w:rsidRPr="004D3FA2" w:rsidRDefault="00877A54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Dla pomieszczeń na </w:t>
      </w:r>
      <w:r>
        <w:rPr>
          <w:rFonts w:ascii="Times New Roman" w:eastAsia="Times New Roman" w:hAnsi="Times New Roman" w:cs="Times New Roman"/>
          <w:lang w:eastAsia="pl-PL"/>
        </w:rPr>
        <w:t>parterze</w:t>
      </w:r>
      <w:r>
        <w:rPr>
          <w:rFonts w:ascii="Times New Roman" w:eastAsia="Times New Roman" w:hAnsi="Times New Roman" w:cs="Times New Roman"/>
          <w:lang w:eastAsia="pl-PL"/>
        </w:rPr>
        <w:t xml:space="preserve"> budynku: </w:t>
      </w:r>
      <w:r w:rsidRPr="00877A54">
        <w:rPr>
          <w:rFonts w:ascii="Times New Roman" w:eastAsia="Times New Roman" w:hAnsi="Times New Roman" w:cs="Times New Roman"/>
          <w:b/>
          <w:bCs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90</w:t>
      </w:r>
      <w:r w:rsidRPr="00877A54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4D3FA2">
        <w:rPr>
          <w:rFonts w:ascii="Times New Roman" w:eastAsia="Times New Roman" w:hAnsi="Times New Roman" w:cs="Times New Roman"/>
          <w:lang w:eastAsia="pl-PL"/>
        </w:rPr>
        <w:t> </w:t>
      </w:r>
      <w:r w:rsidRPr="004D3FA2">
        <w:rPr>
          <w:rFonts w:ascii="Times New Roman" w:eastAsia="Times New Roman" w:hAnsi="Times New Roman" w:cs="Times New Roman"/>
          <w:b/>
          <w:bCs/>
          <w:lang w:eastAsia="pl-PL"/>
        </w:rPr>
        <w:t>od dnia podpisania umowy</w:t>
      </w:r>
    </w:p>
    <w:p w14:paraId="1EA3CE9F" w14:textId="77777777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 </w:t>
      </w:r>
    </w:p>
    <w:p w14:paraId="0D3A7B83" w14:textId="13262710" w:rsidR="007166A8" w:rsidRPr="004D3FA2" w:rsidRDefault="007166A8" w:rsidP="007166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b/>
          <w:bCs/>
          <w:lang w:eastAsia="pl-PL"/>
        </w:rPr>
        <w:t>Miejsce realizacji zamówienia:</w:t>
      </w:r>
      <w:r w:rsidRPr="004D3FA2">
        <w:rPr>
          <w:rFonts w:ascii="Times New Roman" w:eastAsia="Times New Roman" w:hAnsi="Times New Roman" w:cs="Times New Roman"/>
          <w:lang w:eastAsia="pl-PL"/>
        </w:rPr>
        <w:t> Gmina Pszczew, miejscowoś</w:t>
      </w:r>
      <w:r w:rsidR="004134DE" w:rsidRPr="004D3FA2">
        <w:rPr>
          <w:rFonts w:ascii="Times New Roman" w:eastAsia="Times New Roman" w:hAnsi="Times New Roman" w:cs="Times New Roman"/>
          <w:lang w:eastAsia="pl-PL"/>
        </w:rPr>
        <w:t>ć</w:t>
      </w:r>
      <w:r w:rsidRPr="004D3FA2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77A54">
        <w:rPr>
          <w:rFonts w:ascii="Times New Roman" w:eastAsia="Times New Roman" w:hAnsi="Times New Roman" w:cs="Times New Roman"/>
          <w:lang w:eastAsia="pl-PL"/>
        </w:rPr>
        <w:t>Pszczew</w:t>
      </w:r>
    </w:p>
    <w:p w14:paraId="17A10A96" w14:textId="77777777" w:rsidR="007166A8" w:rsidRPr="004D3FA2" w:rsidRDefault="007166A8" w:rsidP="007166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b/>
          <w:bCs/>
          <w:lang w:eastAsia="pl-PL"/>
        </w:rPr>
        <w:t>Termin gwarancji:</w:t>
      </w:r>
    </w:p>
    <w:p w14:paraId="181FE699" w14:textId="25E12B10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Zamawiający wymaga od Wykonawcy udzielenia gwarancji i rękojmi za wady fizyczne na wykonane roboty budowlane na okres 60 miesięcy, licząc od daty odbioru końcowego robót, na zabudowane materiały (wyroby) – na okres nie krótszy niż udzielona</w:t>
      </w:r>
      <w:r w:rsidR="00993E4F" w:rsidRPr="004D3F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3FA2">
        <w:rPr>
          <w:rFonts w:ascii="Times New Roman" w:eastAsia="Times New Roman" w:hAnsi="Times New Roman" w:cs="Times New Roman"/>
          <w:lang w:eastAsia="pl-PL"/>
        </w:rPr>
        <w:t>gwarancja na wykonane roboty budowlane, a jeżeli gwarancja producenta (dostawcy) jest dłuższa – zgodnie z gwarancją producenta (dostawcy), licząc od daty odbioru końcowego przedmiotu zamówienia.</w:t>
      </w:r>
    </w:p>
    <w:p w14:paraId="1ADE47B6" w14:textId="77777777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Termin rękojmi – 5 lat.</w:t>
      </w:r>
    </w:p>
    <w:p w14:paraId="5C71D992" w14:textId="77777777" w:rsidR="007166A8" w:rsidRPr="004D3FA2" w:rsidRDefault="007166A8" w:rsidP="007166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b/>
          <w:bCs/>
          <w:lang w:eastAsia="pl-PL"/>
        </w:rPr>
        <w:t>Warunki płatności:</w:t>
      </w:r>
    </w:p>
    <w:p w14:paraId="16B4A8AF" w14:textId="7C4D3F14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 xml:space="preserve">Za poprawnie wykonany przedmiot zamówienia Wykonawcy przysługuje wynagrodzenie ryczałtowe. Wynagrodzenie wypłacone będzie </w:t>
      </w:r>
      <w:r w:rsidR="00877A54">
        <w:rPr>
          <w:rFonts w:ascii="Times New Roman" w:eastAsia="Times New Roman" w:hAnsi="Times New Roman" w:cs="Times New Roman"/>
          <w:lang w:eastAsia="pl-PL"/>
        </w:rPr>
        <w:t xml:space="preserve">na podstawie 2 faktur/rachunków </w:t>
      </w:r>
      <w:r w:rsidRPr="004D3FA2">
        <w:rPr>
          <w:rFonts w:ascii="Times New Roman" w:eastAsia="Times New Roman" w:hAnsi="Times New Roman" w:cs="Times New Roman"/>
          <w:lang w:eastAsia="pl-PL"/>
        </w:rPr>
        <w:t xml:space="preserve">po faktycznym wykonaniu </w:t>
      </w:r>
      <w:r w:rsidR="00877A54">
        <w:rPr>
          <w:rFonts w:ascii="Times New Roman" w:eastAsia="Times New Roman" w:hAnsi="Times New Roman" w:cs="Times New Roman"/>
          <w:lang w:eastAsia="pl-PL"/>
        </w:rPr>
        <w:t>pomieszczeń na I piętrze oraz na parterze</w:t>
      </w:r>
      <w:r w:rsidRPr="004D3FA2">
        <w:rPr>
          <w:rFonts w:ascii="Times New Roman" w:eastAsia="Times New Roman" w:hAnsi="Times New Roman" w:cs="Times New Roman"/>
          <w:lang w:eastAsia="pl-PL"/>
        </w:rPr>
        <w:t xml:space="preserve">, potwierdzonym protokołem odbioru </w:t>
      </w:r>
      <w:r w:rsidR="00877A54">
        <w:rPr>
          <w:rFonts w:ascii="Times New Roman" w:eastAsia="Times New Roman" w:hAnsi="Times New Roman" w:cs="Times New Roman"/>
          <w:lang w:eastAsia="pl-PL"/>
        </w:rPr>
        <w:t>częściowego i końcowego</w:t>
      </w:r>
      <w:r w:rsidRPr="004D3FA2">
        <w:rPr>
          <w:rFonts w:ascii="Times New Roman" w:eastAsia="Times New Roman" w:hAnsi="Times New Roman" w:cs="Times New Roman"/>
          <w:lang w:eastAsia="pl-PL"/>
        </w:rPr>
        <w:t xml:space="preserve"> robót budowlanych, podpisanym przez upoważnionych przedstawicieli Stron oraz inspektora nadzoru inwestorskiego</w:t>
      </w:r>
      <w:r w:rsidR="00877A54">
        <w:rPr>
          <w:rFonts w:ascii="Times New Roman" w:eastAsia="Times New Roman" w:hAnsi="Times New Roman" w:cs="Times New Roman"/>
          <w:lang w:eastAsia="pl-PL"/>
        </w:rPr>
        <w:t xml:space="preserve"> (jeśli takowy zostanie powołany). </w:t>
      </w:r>
      <w:r w:rsidRPr="004D3FA2">
        <w:rPr>
          <w:rFonts w:ascii="Times New Roman" w:eastAsia="Times New Roman" w:hAnsi="Times New Roman" w:cs="Times New Roman"/>
          <w:lang w:eastAsia="pl-PL"/>
        </w:rPr>
        <w:t>Zamawiający dopuszcza możliwoś</w:t>
      </w:r>
      <w:r w:rsidR="00877A54">
        <w:rPr>
          <w:rFonts w:ascii="Times New Roman" w:eastAsia="Times New Roman" w:hAnsi="Times New Roman" w:cs="Times New Roman"/>
          <w:lang w:eastAsia="pl-PL"/>
        </w:rPr>
        <w:t>ć</w:t>
      </w:r>
      <w:r w:rsidRPr="004D3F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7A54">
        <w:rPr>
          <w:rFonts w:ascii="Times New Roman" w:eastAsia="Times New Roman" w:hAnsi="Times New Roman" w:cs="Times New Roman"/>
          <w:lang w:eastAsia="pl-PL"/>
        </w:rPr>
        <w:t xml:space="preserve">przedłożenia 2 </w:t>
      </w:r>
      <w:r w:rsidRPr="004D3FA2">
        <w:rPr>
          <w:rFonts w:ascii="Times New Roman" w:eastAsia="Times New Roman" w:hAnsi="Times New Roman" w:cs="Times New Roman"/>
          <w:lang w:eastAsia="pl-PL"/>
        </w:rPr>
        <w:t>faktur</w:t>
      </w:r>
      <w:r w:rsidR="00877A54">
        <w:rPr>
          <w:rFonts w:ascii="Times New Roman" w:eastAsia="Times New Roman" w:hAnsi="Times New Roman" w:cs="Times New Roman"/>
          <w:lang w:eastAsia="pl-PL"/>
        </w:rPr>
        <w:t xml:space="preserve"> po wykonaniu stosownych pomieszczeń </w:t>
      </w:r>
      <w:proofErr w:type="spellStart"/>
      <w:r w:rsidR="00877A54">
        <w:rPr>
          <w:rFonts w:ascii="Times New Roman" w:eastAsia="Times New Roman" w:hAnsi="Times New Roman" w:cs="Times New Roman"/>
          <w:lang w:eastAsia="pl-PL"/>
        </w:rPr>
        <w:t>j.w</w:t>
      </w:r>
      <w:proofErr w:type="spellEnd"/>
      <w:r w:rsidR="00877A54">
        <w:rPr>
          <w:rFonts w:ascii="Times New Roman" w:eastAsia="Times New Roman" w:hAnsi="Times New Roman" w:cs="Times New Roman"/>
          <w:lang w:eastAsia="pl-PL"/>
        </w:rPr>
        <w:t>.</w:t>
      </w:r>
      <w:r w:rsidRPr="004D3FA2">
        <w:rPr>
          <w:rFonts w:ascii="Times New Roman" w:eastAsia="Times New Roman" w:hAnsi="Times New Roman" w:cs="Times New Roman"/>
          <w:lang w:eastAsia="pl-PL"/>
        </w:rPr>
        <w:t>. Zamawiający nie przewiduje udzielania zaliczek Wykonawcy w ramach realizacji ww. zamówienia. Termin płatności wynosić będzie do 30 dni od daty przyjęcia przez Zamawiającego prawidłowo sporządzonej faktury VAT</w:t>
      </w:r>
      <w:r w:rsidR="00877A54">
        <w:rPr>
          <w:rFonts w:ascii="Times New Roman" w:eastAsia="Times New Roman" w:hAnsi="Times New Roman" w:cs="Times New Roman"/>
          <w:lang w:eastAsia="pl-PL"/>
        </w:rPr>
        <w:t xml:space="preserve"> lub wystawionego rachunku</w:t>
      </w:r>
      <w:r w:rsidRPr="004D3FA2">
        <w:rPr>
          <w:rFonts w:ascii="Times New Roman" w:eastAsia="Times New Roman" w:hAnsi="Times New Roman" w:cs="Times New Roman"/>
          <w:lang w:eastAsia="pl-PL"/>
        </w:rPr>
        <w:t xml:space="preserve"> wraz</w:t>
      </w:r>
      <w:r w:rsidRPr="004D3FA2">
        <w:rPr>
          <w:rFonts w:ascii="Times New Roman" w:eastAsia="Times New Roman" w:hAnsi="Times New Roman" w:cs="Times New Roman"/>
          <w:lang w:eastAsia="pl-PL"/>
        </w:rPr>
        <w:br/>
        <w:t>z dołączonymi protokołami odbioru.</w:t>
      </w:r>
    </w:p>
    <w:p w14:paraId="2BB7F19B" w14:textId="3A79EA30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Zamawiający nie przewiduje możliwości podwyższenia wynagrodzenia. Wynagrodzenie Wykonawcy, obejmuje wszelkie koszty jakie ponosi on w celu należytego zrealizowania wszystkich obowiązków objętych umową, jak i tych których nie można było przewidzieć, koszty dojazdów, inne opłaty, które mogą wystąpić przy realizacji przedmiotu umowy, w tym ubezpieczenia, wszelkie podatki (także należny podatek VAT).</w:t>
      </w:r>
    </w:p>
    <w:p w14:paraId="4ABC8B58" w14:textId="77777777" w:rsidR="007166A8" w:rsidRPr="004D3FA2" w:rsidRDefault="007166A8" w:rsidP="007166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b/>
          <w:bCs/>
          <w:lang w:eastAsia="pl-PL"/>
        </w:rPr>
        <w:t>Zamówienia polegające na powtórzeniu podobnych usług lub robót budowlanych</w:t>
      </w:r>
      <w:r w:rsidRPr="004D3FA2">
        <w:rPr>
          <w:rFonts w:ascii="Times New Roman" w:eastAsia="Times New Roman" w:hAnsi="Times New Roman" w:cs="Times New Roman"/>
          <w:lang w:eastAsia="pl-PL"/>
        </w:rPr>
        <w:t> – nie przewiduje się</w:t>
      </w:r>
    </w:p>
    <w:p w14:paraId="3E3A861C" w14:textId="77777777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b/>
          <w:bCs/>
          <w:lang w:eastAsia="pl-PL"/>
        </w:rPr>
        <w:t>5.   Warunki udziału w postępowaniu.</w:t>
      </w:r>
    </w:p>
    <w:p w14:paraId="6637C386" w14:textId="77777777" w:rsidR="007166A8" w:rsidRPr="004D3FA2" w:rsidRDefault="007166A8" w:rsidP="007166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Wykonawca musi posiadać uprawnienia do wykonywania określonej działalności lub czynności, jeśli przepisy prawa nakładają obowiązek ich posiadania.</w:t>
      </w:r>
    </w:p>
    <w:p w14:paraId="75EAFF68" w14:textId="77777777" w:rsidR="007166A8" w:rsidRPr="004D3FA2" w:rsidRDefault="007166A8" w:rsidP="007166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Zamawiający dokona oceny spełniania powyższych warunków w oparciu o:</w:t>
      </w:r>
    </w:p>
    <w:p w14:paraId="53553802" w14:textId="77777777" w:rsidR="007166A8" w:rsidRPr="004D3FA2" w:rsidRDefault="007166A8" w:rsidP="007166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oświadczenie o spełnieniu warunków udziału w postępowaniu,</w:t>
      </w:r>
    </w:p>
    <w:p w14:paraId="0546B5E6" w14:textId="77777777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b/>
          <w:bCs/>
          <w:lang w:eastAsia="pl-PL"/>
        </w:rPr>
        <w:t>6. Opis kryteriów oceny ofert.</w:t>
      </w:r>
    </w:p>
    <w:p w14:paraId="04BCF9AC" w14:textId="77777777" w:rsidR="007166A8" w:rsidRPr="004D3FA2" w:rsidRDefault="007166A8" w:rsidP="007166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Kryterium – Cena. Waga kryterium – 100%.</w:t>
      </w:r>
    </w:p>
    <w:p w14:paraId="60C2E90A" w14:textId="77777777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 </w:t>
      </w:r>
    </w:p>
    <w:p w14:paraId="30730F42" w14:textId="77777777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lastRenderedPageBreak/>
        <w:t>W cenie oferty uwzględnić należy wszystkie czynności, które muszą być wykonane w celu należytego zrealizowania przedmiotu zamówienia. Za najkorzystniejszą ofertę zostanie uznana oferta z najniższą ceną wśród ważnych ofert.</w:t>
      </w:r>
    </w:p>
    <w:p w14:paraId="03ACB5D3" w14:textId="77777777" w:rsidR="004D3FA2" w:rsidRPr="004D3FA2" w:rsidRDefault="004D3FA2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1D1CA9" w14:textId="77777777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b/>
          <w:bCs/>
          <w:lang w:eastAsia="pl-PL"/>
        </w:rPr>
        <w:t>7.  Opis sposobu przygotowania ofert.</w:t>
      </w:r>
    </w:p>
    <w:p w14:paraId="7CE15662" w14:textId="77777777" w:rsidR="007166A8" w:rsidRPr="004D3FA2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Każdy wykonawca może złożyć tylko: </w:t>
      </w:r>
      <w:r w:rsidRPr="004D3FA2">
        <w:rPr>
          <w:rFonts w:ascii="Times New Roman" w:eastAsia="Times New Roman" w:hAnsi="Times New Roman" w:cs="Times New Roman"/>
          <w:i/>
          <w:iCs/>
          <w:lang w:eastAsia="pl-PL"/>
        </w:rPr>
        <w:t>jedną ofertę w niniejszym postępowaniu. </w:t>
      </w:r>
      <w:r w:rsidRPr="004D3FA2">
        <w:rPr>
          <w:rFonts w:ascii="Times New Roman" w:eastAsia="Times New Roman" w:hAnsi="Times New Roman" w:cs="Times New Roman"/>
          <w:lang w:eastAsia="pl-PL"/>
        </w:rPr>
        <w:t> </w:t>
      </w:r>
    </w:p>
    <w:p w14:paraId="6BBBE961" w14:textId="77777777" w:rsidR="007166A8" w:rsidRPr="004D3FA2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Ofertę należy przedstawić w języku polskim i przesłać elektronicznie na adres e-mail: </w:t>
      </w:r>
      <w:hyperlink r:id="rId8" w:history="1">
        <w:r w:rsidRPr="004D3FA2">
          <w:rPr>
            <w:rFonts w:ascii="Times New Roman" w:eastAsia="Times New Roman" w:hAnsi="Times New Roman" w:cs="Times New Roman"/>
            <w:u w:val="single"/>
            <w:lang w:eastAsia="pl-PL"/>
          </w:rPr>
          <w:t>ug@pszczew.pl</w:t>
        </w:r>
      </w:hyperlink>
      <w:r w:rsidRPr="004D3FA2">
        <w:rPr>
          <w:rFonts w:ascii="Times New Roman" w:eastAsia="Times New Roman" w:hAnsi="Times New Roman" w:cs="Times New Roman"/>
          <w:lang w:eastAsia="pl-PL"/>
        </w:rPr>
        <w:t> bądź dostarczyć w formie papierowej do siedziby Urzędu Gminy w Pszczewie ul. Rynek 13, 66-330 Pszczew</w:t>
      </w:r>
    </w:p>
    <w:p w14:paraId="22F53124" w14:textId="77777777" w:rsidR="007166A8" w:rsidRPr="004D3FA2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Oferta oraz wszystkie oświadczenia składane przez wykonawcę w toku postępowania winny być podpisane przez osoby upoważnione do składania oświadczeń woli w imieniu wykonawcy, zgodnie z zasadą reprezentacji wynikającą z postanowień odpowiednich przepisów prawnych bądź umowy, uchwały lub prawidłowo spisanego pełnomocnictwa.</w:t>
      </w:r>
    </w:p>
    <w:p w14:paraId="336AF225" w14:textId="77777777" w:rsidR="007166A8" w:rsidRPr="004D3FA2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28D83488" w14:textId="77777777" w:rsidR="007166A8" w:rsidRPr="004D3FA2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 W tym postępowaniu oferta powinna być podpisana kwalifikowalnym podpisem elektronicznym, podpisem zaufanym lub elektronicznym podpisem osobistym. W przypadku braku podpisu elektronicznego, Zamawiający będzie żądał podpisanej wersji papierowej oferty.</w:t>
      </w:r>
    </w:p>
    <w:p w14:paraId="09641D00" w14:textId="13C802CC" w:rsidR="007166A8" w:rsidRPr="004D3FA2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Wykonawca powinien ująć w swojej ofercie cenowej wszystkie roboty towarzyszące</w:t>
      </w:r>
      <w:r w:rsidRPr="004D3FA2">
        <w:rPr>
          <w:rFonts w:ascii="Times New Roman" w:eastAsia="Times New Roman" w:hAnsi="Times New Roman" w:cs="Times New Roman"/>
          <w:lang w:eastAsia="pl-PL"/>
        </w:rPr>
        <w:br/>
        <w:t>i   zabezpieczające, a niewyszczególnione w dokumentacji postępowania poprzedzającego zawarcie umowy, oraz inne prace umożliwiające Wykonawcy wykonanie robót podstawowych, a także koszt wszystkich ww. czynności.</w:t>
      </w:r>
    </w:p>
    <w:p w14:paraId="60B94970" w14:textId="77777777" w:rsidR="007166A8" w:rsidRPr="004D3FA2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Zamawiający nie dopuszcza składania ofert częściowych.</w:t>
      </w:r>
    </w:p>
    <w:p w14:paraId="3F432F9F" w14:textId="77777777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b/>
          <w:bCs/>
          <w:lang w:eastAsia="pl-PL"/>
        </w:rPr>
        <w:t>8. Sposób złożenia oferty</w:t>
      </w:r>
    </w:p>
    <w:p w14:paraId="0F86A9C0" w14:textId="6C7388C8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1.Ofertę wraz z wymaganymi dokumentami należy przesłać na adres e-mail: </w:t>
      </w:r>
      <w:hyperlink r:id="rId9" w:history="1">
        <w:r w:rsidRPr="004D3FA2">
          <w:rPr>
            <w:rFonts w:ascii="Times New Roman" w:eastAsia="Times New Roman" w:hAnsi="Times New Roman" w:cs="Times New Roman"/>
            <w:u w:val="single"/>
            <w:lang w:eastAsia="pl-PL"/>
          </w:rPr>
          <w:t>ug@pszczew.pl</w:t>
        </w:r>
      </w:hyperlink>
      <w:r w:rsidRPr="004D3FA2">
        <w:rPr>
          <w:rFonts w:ascii="Times New Roman" w:eastAsia="Times New Roman" w:hAnsi="Times New Roman" w:cs="Times New Roman"/>
          <w:lang w:eastAsia="pl-PL"/>
        </w:rPr>
        <w:t> lub złożyć osobiście bądź przesłać do siedziby Zamawiającego na adres Urząd Gminy Pszczew ul. Rynek 13, 66-330 Pszczew z dopiskiem;: oferta na </w:t>
      </w:r>
      <w:r w:rsidR="00877A54">
        <w:rPr>
          <w:rFonts w:ascii="Times New Roman" w:hAnsi="Times New Roman" w:cs="Times New Roman"/>
          <w:b/>
          <w:bCs/>
          <w:i/>
          <w:iCs/>
        </w:rPr>
        <w:t>Remont Przedszkola Samorządowego w Pszczewie</w:t>
      </w:r>
    </w:p>
    <w:p w14:paraId="18452021" w14:textId="77777777" w:rsidR="006677AE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 xml:space="preserve">do upływu terminu składania ofert. </w:t>
      </w:r>
    </w:p>
    <w:p w14:paraId="3C2AED10" w14:textId="671B0160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 xml:space="preserve">Termin składania ofert upływa w dniu </w:t>
      </w:r>
      <w:r w:rsidR="00877A54" w:rsidRPr="00877A5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20 grudnia</w:t>
      </w:r>
      <w:r w:rsidR="004D3FA2" w:rsidRPr="00877A5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2023</w:t>
      </w:r>
      <w:r w:rsidRPr="00877A5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roku o godz. 1</w:t>
      </w:r>
      <w:r w:rsidR="006677AE" w:rsidRPr="00877A5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5</w:t>
      </w:r>
      <w:r w:rsidRPr="00877A5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.00.</w:t>
      </w:r>
    </w:p>
    <w:p w14:paraId="55D54F22" w14:textId="77777777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2.Za datę złożenia oferty przyjmuje się datę wpływu do Zamawiającego.</w:t>
      </w:r>
    </w:p>
    <w:p w14:paraId="7349C0C3" w14:textId="77777777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3.Oferty złożone po terminie nie będą rozpatrywane.</w:t>
      </w:r>
    </w:p>
    <w:p w14:paraId="0345529D" w14:textId="77777777" w:rsidR="004D3FA2" w:rsidRPr="004D3FA2" w:rsidRDefault="004D3FA2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74EAE1" w14:textId="77777777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b/>
          <w:bCs/>
          <w:lang w:eastAsia="pl-PL"/>
        </w:rPr>
        <w:t>9. Opis sposobu obliczenia ceny.</w:t>
      </w:r>
    </w:p>
    <w:p w14:paraId="7363A542" w14:textId="77777777" w:rsidR="007166A8" w:rsidRPr="004D3FA2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Cena podana w ofercie powinna stanowić sumę kwot wszystkich elementów składających się na koszt realizacji przedmiot zamówienia.</w:t>
      </w:r>
    </w:p>
    <w:p w14:paraId="50C7C7FE" w14:textId="77777777" w:rsidR="007166A8" w:rsidRPr="004D3FA2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1B502E39" w14:textId="77777777" w:rsidR="007166A8" w:rsidRPr="004D3FA2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Ocenie będzie podlegała cena oferty z podatkiem VAT w odpowiedniej wysokości.</w:t>
      </w:r>
    </w:p>
    <w:p w14:paraId="6E09F71A" w14:textId="77777777" w:rsidR="007166A8" w:rsidRPr="004D3FA2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Cena podana w ofercie nie ulegnie zwiększeniu i nie będzie podlegała waloryzacji podczas trwania umowy.</w:t>
      </w:r>
    </w:p>
    <w:p w14:paraId="0F599BB5" w14:textId="48AB5D14" w:rsidR="007166A8" w:rsidRPr="004D3FA2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Cena winna być wyrażona w PLN.; w PLN będą również prowadzone rozliczenia pomiędzy Zamawiającym</w:t>
      </w:r>
      <w:r w:rsidR="004D3FA2" w:rsidRPr="004D3FA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D3FA2">
        <w:rPr>
          <w:rFonts w:ascii="Times New Roman" w:eastAsia="Times New Roman" w:hAnsi="Times New Roman" w:cs="Times New Roman"/>
          <w:lang w:eastAsia="pl-PL"/>
        </w:rPr>
        <w:t>a Wykonawcą.</w:t>
      </w:r>
    </w:p>
    <w:p w14:paraId="7BB71A95" w14:textId="77777777" w:rsidR="007166A8" w:rsidRPr="004D3FA2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Z Wykonawcą, którego oferta zostanie uznana za najkorzystniejszą, zostanie zawarta umowa na warunkach określonych we wzorze umowy, stanowiącym załącznik nr 3 do ogłoszenia.</w:t>
      </w:r>
    </w:p>
    <w:p w14:paraId="3A83D04C" w14:textId="55A81072" w:rsidR="007166A8" w:rsidRPr="004D3FA2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 xml:space="preserve">Zamawiający planuje zawarcie umowy z Wykonawcą w miesiącu </w:t>
      </w:r>
      <w:r w:rsidR="00877A54">
        <w:rPr>
          <w:rFonts w:ascii="Times New Roman" w:eastAsia="Times New Roman" w:hAnsi="Times New Roman" w:cs="Times New Roman"/>
          <w:lang w:eastAsia="pl-PL"/>
        </w:rPr>
        <w:t>grudniu</w:t>
      </w:r>
      <w:r w:rsidR="004D3FA2" w:rsidRPr="004D3FA2">
        <w:rPr>
          <w:rFonts w:ascii="Times New Roman" w:eastAsia="Times New Roman" w:hAnsi="Times New Roman" w:cs="Times New Roman"/>
          <w:lang w:eastAsia="pl-PL"/>
        </w:rPr>
        <w:t xml:space="preserve"> 2023</w:t>
      </w:r>
      <w:r w:rsidRPr="004D3FA2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14:paraId="6DDACB59" w14:textId="77777777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 </w:t>
      </w:r>
    </w:p>
    <w:p w14:paraId="7DB80A11" w14:textId="77777777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10. Wykaz dokumentów, które należy złożyć wraz z ofertą:</w:t>
      </w:r>
    </w:p>
    <w:p w14:paraId="18672E61" w14:textId="77777777" w:rsidR="007166A8" w:rsidRPr="004D3FA2" w:rsidRDefault="007166A8" w:rsidP="007166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 wykonawców).</w:t>
      </w:r>
    </w:p>
    <w:p w14:paraId="2B7773E8" w14:textId="77777777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b/>
          <w:bCs/>
          <w:lang w:eastAsia="pl-PL"/>
        </w:rPr>
        <w:t>11. Warunki zmiany zawartej umowy.</w:t>
      </w:r>
    </w:p>
    <w:p w14:paraId="20A65563" w14:textId="77777777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Zamawiający przewiduje możliwość zmiany zawartej umowy wyłącznie w formie pisemnego aneksu, skutecznego po podpisaniu przez obie Strony umowy.</w:t>
      </w:r>
    </w:p>
    <w:p w14:paraId="4698492C" w14:textId="77777777" w:rsidR="00F83496" w:rsidRPr="004D3FA2" w:rsidRDefault="00F83496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268318" w14:textId="77777777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b/>
          <w:bCs/>
          <w:lang w:eastAsia="pl-PL"/>
        </w:rPr>
        <w:t>12. Wykaz załączników do ogłoszenia.</w:t>
      </w:r>
    </w:p>
    <w:p w14:paraId="687FF82C" w14:textId="77777777" w:rsidR="007166A8" w:rsidRPr="004D3FA2" w:rsidRDefault="007166A8" w:rsidP="007166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Instrukcja dotycząca przeprowadzenia postępowania –  zał. nr 1,</w:t>
      </w:r>
    </w:p>
    <w:p w14:paraId="1060A2A1" w14:textId="77777777" w:rsidR="007166A8" w:rsidRPr="004D3FA2" w:rsidRDefault="007166A8" w:rsidP="007166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Formularz oferty – zał. nr 2,</w:t>
      </w:r>
    </w:p>
    <w:p w14:paraId="664BAA84" w14:textId="77777777" w:rsidR="007166A8" w:rsidRPr="004D3FA2" w:rsidRDefault="007166A8" w:rsidP="007166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Wzór umowy – zał. nr 3,</w:t>
      </w:r>
    </w:p>
    <w:p w14:paraId="7FD97459" w14:textId="77777777" w:rsidR="007166A8" w:rsidRPr="004D3FA2" w:rsidRDefault="007166A8" w:rsidP="007166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Klauzula RODO – załącznik nr 4,</w:t>
      </w:r>
    </w:p>
    <w:p w14:paraId="4897E33F" w14:textId="569BDED7" w:rsidR="007166A8" w:rsidRDefault="006677AE" w:rsidP="00877A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Przedmiar robót</w:t>
      </w:r>
      <w:r w:rsidR="00877A54">
        <w:rPr>
          <w:rFonts w:ascii="Times New Roman" w:eastAsia="Times New Roman" w:hAnsi="Times New Roman" w:cs="Times New Roman"/>
          <w:lang w:eastAsia="pl-PL"/>
        </w:rPr>
        <w:t xml:space="preserve"> I piętro</w:t>
      </w:r>
      <w:r w:rsidR="007166A8" w:rsidRPr="004D3FA2">
        <w:rPr>
          <w:rFonts w:ascii="Times New Roman" w:eastAsia="Times New Roman" w:hAnsi="Times New Roman" w:cs="Times New Roman"/>
          <w:lang w:eastAsia="pl-PL"/>
        </w:rPr>
        <w:t> </w:t>
      </w:r>
    </w:p>
    <w:p w14:paraId="35C85C9F" w14:textId="5FCD7B64" w:rsidR="00877A54" w:rsidRPr="004D3FA2" w:rsidRDefault="00877A54" w:rsidP="00877A5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Przedmiar robót parter</w:t>
      </w:r>
    </w:p>
    <w:p w14:paraId="05F5CADF" w14:textId="77777777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 </w:t>
      </w:r>
    </w:p>
    <w:p w14:paraId="41747E77" w14:textId="53BDBD58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Psz</w:t>
      </w:r>
      <w:r w:rsidR="00AD6E45" w:rsidRPr="004D3FA2">
        <w:rPr>
          <w:rFonts w:ascii="Times New Roman" w:eastAsia="Times New Roman" w:hAnsi="Times New Roman" w:cs="Times New Roman"/>
          <w:lang w:eastAsia="pl-PL"/>
        </w:rPr>
        <w:t xml:space="preserve">czew, dnia </w:t>
      </w:r>
      <w:r w:rsidR="00877A54">
        <w:rPr>
          <w:rFonts w:ascii="Times New Roman" w:eastAsia="Times New Roman" w:hAnsi="Times New Roman" w:cs="Times New Roman"/>
          <w:lang w:eastAsia="pl-PL"/>
        </w:rPr>
        <w:t>12.12</w:t>
      </w:r>
      <w:r w:rsidRPr="004D3FA2">
        <w:rPr>
          <w:rFonts w:ascii="Times New Roman" w:eastAsia="Times New Roman" w:hAnsi="Times New Roman" w:cs="Times New Roman"/>
          <w:lang w:eastAsia="pl-PL"/>
        </w:rPr>
        <w:t>.202</w:t>
      </w:r>
      <w:r w:rsidR="004D3FA2" w:rsidRPr="004D3FA2">
        <w:rPr>
          <w:rFonts w:ascii="Times New Roman" w:eastAsia="Times New Roman" w:hAnsi="Times New Roman" w:cs="Times New Roman"/>
          <w:lang w:eastAsia="pl-PL"/>
        </w:rPr>
        <w:t>3</w:t>
      </w:r>
      <w:r w:rsidRPr="004D3FA2">
        <w:rPr>
          <w:rFonts w:ascii="Times New Roman" w:eastAsia="Times New Roman" w:hAnsi="Times New Roman" w:cs="Times New Roman"/>
          <w:lang w:eastAsia="pl-PL"/>
        </w:rPr>
        <w:t>r.</w:t>
      </w:r>
    </w:p>
    <w:p w14:paraId="2D247093" w14:textId="77777777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 </w:t>
      </w:r>
    </w:p>
    <w:p w14:paraId="69FF8CF8" w14:textId="77777777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 Wójt Gminy Pszczew</w:t>
      </w:r>
    </w:p>
    <w:p w14:paraId="0BCFF092" w14:textId="77777777" w:rsidR="007166A8" w:rsidRPr="004D3FA2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3FA2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 /-/ Józef Piotrowski</w:t>
      </w:r>
    </w:p>
    <w:p w14:paraId="434CC8C9" w14:textId="77777777" w:rsidR="00F05F62" w:rsidRPr="004D3FA2" w:rsidRDefault="00F05F62" w:rsidP="007166A8">
      <w:pPr>
        <w:jc w:val="both"/>
        <w:rPr>
          <w:rFonts w:ascii="Times New Roman" w:hAnsi="Times New Roman" w:cs="Times New Roman"/>
        </w:rPr>
      </w:pPr>
    </w:p>
    <w:sectPr w:rsidR="00F05F62" w:rsidRPr="004D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1BB"/>
    <w:multiLevelType w:val="multilevel"/>
    <w:tmpl w:val="491A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26F49"/>
    <w:multiLevelType w:val="multilevel"/>
    <w:tmpl w:val="2AAC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71B5E"/>
    <w:multiLevelType w:val="multilevel"/>
    <w:tmpl w:val="52A8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D4E3A"/>
    <w:multiLevelType w:val="multilevel"/>
    <w:tmpl w:val="9930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54C8A"/>
    <w:multiLevelType w:val="multilevel"/>
    <w:tmpl w:val="F9A4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91099"/>
    <w:multiLevelType w:val="multilevel"/>
    <w:tmpl w:val="D8E2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D24C1"/>
    <w:multiLevelType w:val="multilevel"/>
    <w:tmpl w:val="5FCC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840E8"/>
    <w:multiLevelType w:val="multilevel"/>
    <w:tmpl w:val="8002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03192"/>
    <w:multiLevelType w:val="multilevel"/>
    <w:tmpl w:val="E466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5621DE"/>
    <w:multiLevelType w:val="multilevel"/>
    <w:tmpl w:val="15A4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1799F"/>
    <w:multiLevelType w:val="multilevel"/>
    <w:tmpl w:val="5C88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01206D"/>
    <w:multiLevelType w:val="multilevel"/>
    <w:tmpl w:val="749A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9D327D"/>
    <w:multiLevelType w:val="multilevel"/>
    <w:tmpl w:val="55F6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6F38A1"/>
    <w:multiLevelType w:val="multilevel"/>
    <w:tmpl w:val="7BBC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785DC9"/>
    <w:multiLevelType w:val="multilevel"/>
    <w:tmpl w:val="5378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CD2E63"/>
    <w:multiLevelType w:val="multilevel"/>
    <w:tmpl w:val="AABA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4382559">
    <w:abstractNumId w:val="7"/>
  </w:num>
  <w:num w:numId="2" w16cid:durableId="1589727497">
    <w:abstractNumId w:val="4"/>
  </w:num>
  <w:num w:numId="3" w16cid:durableId="609356234">
    <w:abstractNumId w:val="2"/>
  </w:num>
  <w:num w:numId="4" w16cid:durableId="97455546">
    <w:abstractNumId w:val="1"/>
  </w:num>
  <w:num w:numId="5" w16cid:durableId="1539732028">
    <w:abstractNumId w:val="0"/>
  </w:num>
  <w:num w:numId="6" w16cid:durableId="1439567198">
    <w:abstractNumId w:val="6"/>
  </w:num>
  <w:num w:numId="7" w16cid:durableId="269168612">
    <w:abstractNumId w:val="3"/>
  </w:num>
  <w:num w:numId="8" w16cid:durableId="547766594">
    <w:abstractNumId w:val="15"/>
  </w:num>
  <w:num w:numId="9" w16cid:durableId="1501894616">
    <w:abstractNumId w:val="10"/>
  </w:num>
  <w:num w:numId="10" w16cid:durableId="1097554227">
    <w:abstractNumId w:val="9"/>
  </w:num>
  <w:num w:numId="11" w16cid:durableId="1974553744">
    <w:abstractNumId w:val="14"/>
  </w:num>
  <w:num w:numId="12" w16cid:durableId="614216452">
    <w:abstractNumId w:val="13"/>
  </w:num>
  <w:num w:numId="13" w16cid:durableId="835807070">
    <w:abstractNumId w:val="5"/>
  </w:num>
  <w:num w:numId="14" w16cid:durableId="1026296783">
    <w:abstractNumId w:val="11"/>
  </w:num>
  <w:num w:numId="15" w16cid:durableId="4286813">
    <w:abstractNumId w:val="8"/>
  </w:num>
  <w:num w:numId="16" w16cid:durableId="15037351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A8"/>
    <w:rsid w:val="00084054"/>
    <w:rsid w:val="00107E46"/>
    <w:rsid w:val="001572CF"/>
    <w:rsid w:val="00207928"/>
    <w:rsid w:val="002661BD"/>
    <w:rsid w:val="002F3AD5"/>
    <w:rsid w:val="00363EA7"/>
    <w:rsid w:val="004134DE"/>
    <w:rsid w:val="004B1519"/>
    <w:rsid w:val="004D3FA2"/>
    <w:rsid w:val="004F2A5F"/>
    <w:rsid w:val="006677AE"/>
    <w:rsid w:val="007166A8"/>
    <w:rsid w:val="007F6798"/>
    <w:rsid w:val="00877A54"/>
    <w:rsid w:val="00925411"/>
    <w:rsid w:val="0096021B"/>
    <w:rsid w:val="00993E4F"/>
    <w:rsid w:val="00A240EC"/>
    <w:rsid w:val="00AD6E45"/>
    <w:rsid w:val="00C17984"/>
    <w:rsid w:val="00DD0121"/>
    <w:rsid w:val="00F05F62"/>
    <w:rsid w:val="00F16F73"/>
    <w:rsid w:val="00F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308A"/>
  <w15:chartTrackingRefBased/>
  <w15:docId w15:val="{6C4AB968-7845-4A98-A499-104B0A9C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6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5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60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0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77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1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3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233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69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7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0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5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4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5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24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7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56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126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816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27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51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08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14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psz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szcze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ownictwo@pszcze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pszczew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@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2023-12-12T13:08:00Z</dcterms:created>
  <dcterms:modified xsi:type="dcterms:W3CDTF">2023-12-12T13:08:00Z</dcterms:modified>
</cp:coreProperties>
</file>